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777777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Sukcesywny zakup i dostawa a</w:t>
      </w:r>
      <w:r w:rsidR="00DA3D60">
        <w:rPr>
          <w:rFonts w:ascii="Arial" w:hAnsi="Arial" w:cs="Arial"/>
          <w:b/>
          <w:sz w:val="22"/>
        </w:rPr>
        <w:t>rtykułów/produktów spożywczych</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468DA0EA" w14:textId="20C4E068" w:rsidR="005B28A7" w:rsidRDefault="00097DC0" w:rsidP="005B28A7">
      <w:pPr>
        <w:pStyle w:val="Bezodstpw"/>
      </w:pPr>
      <w:r>
        <w:t>- 05</w:t>
      </w:r>
      <w:r w:rsidR="005B28A7">
        <w:t>.01.2022 – 31.03.2022</w:t>
      </w:r>
    </w:p>
    <w:p w14:paraId="6B482826" w14:textId="0F804C84" w:rsidR="005B28A7" w:rsidRDefault="005B28A7" w:rsidP="005B28A7">
      <w:pPr>
        <w:pStyle w:val="Bezodstpw"/>
      </w:pPr>
      <w:r>
        <w:t>lub</w:t>
      </w:r>
    </w:p>
    <w:p w14:paraId="0661E945" w14:textId="5BF33177" w:rsidR="001B082A" w:rsidRDefault="005B28A7" w:rsidP="005B28A7">
      <w:pPr>
        <w:pStyle w:val="Bezodstpw"/>
      </w:pPr>
      <w:r>
        <w:t>-</w:t>
      </w:r>
      <w:r w:rsidR="00097DC0">
        <w:t xml:space="preserve"> 05</w:t>
      </w:r>
      <w:r w:rsidR="001B082A">
        <w:t>.01.2022 – 30.06.2022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Pr>
          <w:rFonts w:ascii="Arial" w:hAnsi="Arial"/>
          <w:sz w:val="22"/>
          <w:szCs w:val="22"/>
        </w:rPr>
        <w:t>U.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t.j.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Dz.U. z 2020 poz. 1252 z późn.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51615849"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101 ust. 5 ustawy Pzp</w:t>
      </w:r>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78D0C2B9" w14:textId="66CAAD76" w:rsidR="009429D0" w:rsidRPr="001B082A" w:rsidRDefault="00654946" w:rsidP="009429D0">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097DC0">
        <w:rPr>
          <w:rFonts w:ascii="Arial" w:eastAsia="Arial" w:hAnsi="Arial"/>
          <w:color w:val="auto"/>
          <w:sz w:val="22"/>
          <w:szCs w:val="22"/>
        </w:rPr>
        <w:t>5</w:t>
      </w:r>
      <w:r w:rsidR="001B082A">
        <w:rPr>
          <w:rFonts w:ascii="Arial" w:eastAsia="Arial" w:hAnsi="Arial"/>
          <w:color w:val="auto"/>
          <w:sz w:val="22"/>
          <w:szCs w:val="22"/>
        </w:rPr>
        <w:t xml:space="preserve">.01.2022r. do 31.03.2022r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1B082A">
        <w:rPr>
          <w:rFonts w:ascii="Arial" w:eastAsia="Arial" w:hAnsi="Arial"/>
          <w:color w:val="auto"/>
          <w:sz w:val="22"/>
          <w:szCs w:val="22"/>
        </w:rPr>
        <w:t>.</w:t>
      </w:r>
    </w:p>
    <w:p w14:paraId="334BB18A" w14:textId="6B07635C" w:rsidR="001B082A" w:rsidRDefault="001B082A" w:rsidP="005B28A7">
      <w:pPr>
        <w:spacing w:after="5" w:line="269" w:lineRule="auto"/>
        <w:ind w:left="0" w:right="6"/>
        <w:rPr>
          <w:rFonts w:ascii="Arial" w:eastAsia="Arial" w:hAnsi="Arial"/>
          <w:color w:val="auto"/>
          <w:sz w:val="22"/>
        </w:rPr>
      </w:pPr>
      <w:r>
        <w:rPr>
          <w:rFonts w:ascii="Arial" w:eastAsia="Arial" w:hAnsi="Arial"/>
          <w:sz w:val="22"/>
        </w:rPr>
        <w:t xml:space="preserve">       </w:t>
      </w:r>
      <w:r w:rsidRPr="001B082A">
        <w:rPr>
          <w:rFonts w:ascii="Arial" w:eastAsia="Arial" w:hAnsi="Arial"/>
          <w:sz w:val="22"/>
        </w:rPr>
        <w:t xml:space="preserve">Dostawy odbywać się będą w okresie </w:t>
      </w:r>
      <w:r w:rsidR="00097DC0">
        <w:rPr>
          <w:rFonts w:ascii="Arial" w:eastAsia="Arial" w:hAnsi="Arial"/>
          <w:color w:val="auto"/>
          <w:sz w:val="22"/>
        </w:rPr>
        <w:t>od 05</w:t>
      </w:r>
      <w:r w:rsidRPr="001B082A">
        <w:rPr>
          <w:rFonts w:ascii="Arial" w:eastAsia="Arial" w:hAnsi="Arial"/>
          <w:color w:val="auto"/>
          <w:sz w:val="22"/>
        </w:rPr>
        <w:t>.01.2022r. do 30.</w:t>
      </w:r>
      <w:r>
        <w:rPr>
          <w:rFonts w:ascii="Arial" w:eastAsia="Arial" w:hAnsi="Arial"/>
          <w:color w:val="auto"/>
          <w:sz w:val="22"/>
        </w:rPr>
        <w:t>06</w:t>
      </w:r>
      <w:r w:rsidRPr="001B082A">
        <w:rPr>
          <w:rFonts w:ascii="Arial" w:eastAsia="Arial" w:hAnsi="Arial"/>
          <w:color w:val="auto"/>
          <w:sz w:val="22"/>
        </w:rPr>
        <w:t>.2022r –</w:t>
      </w:r>
      <w:r>
        <w:rPr>
          <w:rFonts w:ascii="Arial" w:eastAsia="Arial" w:hAnsi="Arial"/>
          <w:color w:val="auto"/>
          <w:sz w:val="22"/>
        </w:rPr>
        <w:t xml:space="preserve"> artykuły  </w:t>
      </w:r>
    </w:p>
    <w:p w14:paraId="015B31C3" w14:textId="4A273151" w:rsidR="009429D0" w:rsidRPr="00097DC0" w:rsidRDefault="001B082A" w:rsidP="00097DC0">
      <w:pPr>
        <w:spacing w:after="5" w:line="269" w:lineRule="auto"/>
        <w:ind w:left="0" w:right="6"/>
        <w:rPr>
          <w:rFonts w:ascii="Arial" w:eastAsia="Arial" w:hAnsi="Arial"/>
          <w:color w:val="auto"/>
          <w:sz w:val="22"/>
        </w:rPr>
      </w:pPr>
      <w:r>
        <w:rPr>
          <w:rFonts w:ascii="Arial" w:eastAsia="Arial" w:hAnsi="Arial"/>
          <w:color w:val="auto"/>
          <w:sz w:val="22"/>
        </w:rPr>
        <w:t xml:space="preserve">       spożywcze,</w:t>
      </w:r>
      <w:r w:rsidR="00097DC0">
        <w:rPr>
          <w:rFonts w:ascii="Arial" w:eastAsia="Arial" w:hAnsi="Arial"/>
          <w:color w:val="auto"/>
          <w:sz w:val="22"/>
        </w:rPr>
        <w:t xml:space="preserve"> przyprawy i jajka</w:t>
      </w:r>
      <w:r>
        <w:rPr>
          <w:rFonts w:ascii="Arial" w:eastAsia="Arial" w:hAnsi="Arial"/>
          <w:color w:val="auto"/>
          <w:sz w:val="22"/>
        </w:rPr>
        <w:t xml:space="preserve">, pieczywo, </w:t>
      </w:r>
      <w:r w:rsidR="00097DC0">
        <w:rPr>
          <w:rFonts w:ascii="Arial" w:eastAsia="Arial" w:hAnsi="Arial"/>
          <w:color w:val="auto"/>
          <w:sz w:val="22"/>
        </w:rPr>
        <w:t>wyroby piekarskie i ciastkarskie.</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005502AA" w14:textId="4A73B837" w:rsidR="00910C91" w:rsidRP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2705AD06" w14:textId="77777777" w:rsidR="00A5767A" w:rsidRPr="009F49BC" w:rsidRDefault="00A5767A">
      <w:pPr>
        <w:spacing w:after="21" w:line="259" w:lineRule="auto"/>
        <w:ind w:right="6"/>
        <w:jc w:val="center"/>
        <w:rPr>
          <w:rFonts w:ascii="Arial" w:hAnsi="Arial" w:cs="Arial"/>
          <w:sz w:val="22"/>
        </w:rPr>
      </w:pPr>
    </w:p>
    <w:p w14:paraId="52993B8A" w14:textId="77777777" w:rsidR="005B28A7" w:rsidRDefault="005B28A7">
      <w:pPr>
        <w:spacing w:after="21" w:line="259" w:lineRule="auto"/>
        <w:ind w:right="6"/>
        <w:jc w:val="center"/>
        <w:rPr>
          <w:rFonts w:ascii="Arial" w:hAnsi="Arial" w:cs="Arial"/>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lastRenderedPageBreak/>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Pzp</w:t>
      </w:r>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lastRenderedPageBreak/>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którego skan</w:t>
      </w:r>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1D1F517B" w14:textId="77777777" w:rsidR="00E54597" w:rsidRPr="00980812" w:rsidRDefault="00E54597" w:rsidP="00147AFF">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7F30F0CE" w14:textId="633D952E" w:rsidR="00910C91" w:rsidRPr="00147AFF" w:rsidRDefault="00910C91" w:rsidP="009F36E1">
      <w:pPr>
        <w:spacing w:after="75" w:line="259" w:lineRule="auto"/>
        <w:ind w:left="35" w:right="0" w:firstLine="673"/>
        <w:rPr>
          <w:rFonts w:ascii="Arial" w:hAnsi="Arial" w:cs="Arial"/>
          <w:sz w:val="22"/>
        </w:rPr>
      </w:pP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lastRenderedPageBreak/>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55C59698" w14:textId="0E6FA631" w:rsidR="00D6154D" w:rsidRPr="00147AFF" w:rsidRDefault="00D6154D" w:rsidP="00147AFF">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182F232E" w14:textId="77777777" w:rsidR="00D6154D" w:rsidRPr="00147AFF" w:rsidRDefault="00D6154D" w:rsidP="00D6154D">
      <w:pPr>
        <w:suppressAutoHyphens/>
        <w:spacing w:after="0" w:line="276" w:lineRule="auto"/>
        <w:ind w:left="0" w:right="0" w:firstLine="0"/>
        <w:jc w:val="left"/>
        <w:textAlignment w:val="baseline"/>
        <w:rPr>
          <w:rFonts w:ascii="Arial" w:eastAsia="SimSun" w:hAnsi="Arial" w:cs="Arial"/>
          <w:color w:val="00000A"/>
          <w:sz w:val="22"/>
          <w:lang w:eastAsia="zh-CN" w:bidi="hi-IN"/>
        </w:rPr>
      </w:pPr>
    </w:p>
    <w:p w14:paraId="63656D02" w14:textId="77777777" w:rsidR="00910C91" w:rsidRPr="00147AFF" w:rsidRDefault="00254A8B">
      <w:pPr>
        <w:spacing w:after="22" w:line="259" w:lineRule="auto"/>
        <w:ind w:left="0" w:right="0" w:firstLine="0"/>
        <w:jc w:val="left"/>
        <w:rPr>
          <w:rFonts w:ascii="Arial" w:hAnsi="Arial" w:cs="Arial"/>
          <w:sz w:val="22"/>
        </w:rPr>
      </w:pPr>
      <w:r w:rsidRPr="00147AFF">
        <w:rPr>
          <w:rFonts w:ascii="Arial" w:hAnsi="Arial" w:cs="Arial"/>
          <w:sz w:val="22"/>
        </w:rPr>
        <w:t xml:space="preserve"> </w:t>
      </w:r>
    </w:p>
    <w:p w14:paraId="4513C2A3"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C7CE" w14:textId="77777777" w:rsidR="006E58B7" w:rsidRDefault="006E58B7">
      <w:pPr>
        <w:spacing w:after="0" w:line="240" w:lineRule="auto"/>
      </w:pPr>
      <w:r>
        <w:separator/>
      </w:r>
    </w:p>
  </w:endnote>
  <w:endnote w:type="continuationSeparator" w:id="0">
    <w:p w14:paraId="6A649E92" w14:textId="77777777" w:rsidR="006E58B7" w:rsidRDefault="006E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6E58B7">
      <w:fldChar w:fldCharType="begin"/>
    </w:r>
    <w:r w:rsidR="006E58B7">
      <w:instrText xml:space="preserve"> NUMPAGES   \* MERGEFORMAT </w:instrText>
    </w:r>
    <w:r w:rsidR="006E58B7">
      <w:fldChar w:fldCharType="separate"/>
    </w:r>
    <w:r w:rsidR="00A82DB7" w:rsidRPr="00A82DB7">
      <w:rPr>
        <w:b/>
        <w:noProof/>
        <w:sz w:val="22"/>
      </w:rPr>
      <w:t>8</w:t>
    </w:r>
    <w:r w:rsidR="006E58B7">
      <w:rPr>
        <w:b/>
        <w:noProof/>
        <w:sz w:val="22"/>
      </w:rPr>
      <w:fldChar w:fldCharType="end"/>
    </w:r>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CF55B7" w:rsidRPr="00CF55B7">
      <w:rPr>
        <w:b/>
        <w:noProof/>
        <w:sz w:val="22"/>
      </w:rPr>
      <w:t>1</w:t>
    </w:r>
    <w:r>
      <w:rPr>
        <w:b/>
        <w:sz w:val="22"/>
      </w:rPr>
      <w:fldChar w:fldCharType="end"/>
    </w:r>
    <w:r>
      <w:rPr>
        <w:sz w:val="22"/>
      </w:rPr>
      <w:t xml:space="preserve"> z </w:t>
    </w:r>
    <w:r w:rsidR="006E58B7">
      <w:fldChar w:fldCharType="begin"/>
    </w:r>
    <w:r w:rsidR="006E58B7">
      <w:instrText xml:space="preserve"> NUMPAGES   \* MERGEFORMAT </w:instrText>
    </w:r>
    <w:r w:rsidR="006E58B7">
      <w:fldChar w:fldCharType="separate"/>
    </w:r>
    <w:r w:rsidR="00CF55B7" w:rsidRPr="00CF55B7">
      <w:rPr>
        <w:b/>
        <w:noProof/>
        <w:sz w:val="22"/>
      </w:rPr>
      <w:t>8</w:t>
    </w:r>
    <w:r w:rsidR="006E58B7">
      <w:rPr>
        <w:b/>
        <w:noProof/>
        <w:sz w:val="22"/>
      </w:rPr>
      <w:fldChar w:fldCharType="end"/>
    </w:r>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6E58B7">
      <w:fldChar w:fldCharType="begin"/>
    </w:r>
    <w:r w:rsidR="006E58B7">
      <w:instrText xml:space="preserve"> NUMPAGES   \* MERGEFORMAT </w:instrText>
    </w:r>
    <w:r w:rsidR="006E58B7">
      <w:fldChar w:fldCharType="separate"/>
    </w:r>
    <w:r w:rsidR="00A82DB7" w:rsidRPr="00A82DB7">
      <w:rPr>
        <w:b/>
        <w:noProof/>
        <w:sz w:val="22"/>
      </w:rPr>
      <w:t>8</w:t>
    </w:r>
    <w:r w:rsidR="006E58B7">
      <w:rPr>
        <w:b/>
        <w:noProof/>
        <w:sz w:val="22"/>
      </w:rPr>
      <w:fldChar w:fldCharType="end"/>
    </w:r>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DCFB" w14:textId="77777777" w:rsidR="006E58B7" w:rsidRDefault="006E58B7">
      <w:pPr>
        <w:spacing w:after="0" w:line="240" w:lineRule="auto"/>
      </w:pPr>
      <w:r>
        <w:separator/>
      </w:r>
    </w:p>
  </w:footnote>
  <w:footnote w:type="continuationSeparator" w:id="0">
    <w:p w14:paraId="40633AC0" w14:textId="77777777" w:rsidR="006E58B7" w:rsidRDefault="006E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3776D"/>
    <w:rsid w:val="00097DC0"/>
    <w:rsid w:val="000C0E47"/>
    <w:rsid w:val="0010021B"/>
    <w:rsid w:val="00103991"/>
    <w:rsid w:val="00134F89"/>
    <w:rsid w:val="00147AFF"/>
    <w:rsid w:val="001846AA"/>
    <w:rsid w:val="001B082A"/>
    <w:rsid w:val="001B5678"/>
    <w:rsid w:val="001F49F7"/>
    <w:rsid w:val="00254A8B"/>
    <w:rsid w:val="00282393"/>
    <w:rsid w:val="002A67A0"/>
    <w:rsid w:val="00314DD9"/>
    <w:rsid w:val="00370697"/>
    <w:rsid w:val="0042665C"/>
    <w:rsid w:val="00532DE7"/>
    <w:rsid w:val="0055311E"/>
    <w:rsid w:val="005B28A7"/>
    <w:rsid w:val="005D68CF"/>
    <w:rsid w:val="005D7110"/>
    <w:rsid w:val="00654946"/>
    <w:rsid w:val="006B0082"/>
    <w:rsid w:val="006C3B09"/>
    <w:rsid w:val="006E58B7"/>
    <w:rsid w:val="00701DC2"/>
    <w:rsid w:val="007B7988"/>
    <w:rsid w:val="00814710"/>
    <w:rsid w:val="008273A9"/>
    <w:rsid w:val="00856242"/>
    <w:rsid w:val="009001CF"/>
    <w:rsid w:val="00910C91"/>
    <w:rsid w:val="009429D0"/>
    <w:rsid w:val="00980812"/>
    <w:rsid w:val="00980FA0"/>
    <w:rsid w:val="009F36E1"/>
    <w:rsid w:val="009F49BC"/>
    <w:rsid w:val="00A5767A"/>
    <w:rsid w:val="00A82DB7"/>
    <w:rsid w:val="00AD254A"/>
    <w:rsid w:val="00AD5B4B"/>
    <w:rsid w:val="00AF27CD"/>
    <w:rsid w:val="00B76A0C"/>
    <w:rsid w:val="00B8254D"/>
    <w:rsid w:val="00BB6FB1"/>
    <w:rsid w:val="00BD4350"/>
    <w:rsid w:val="00BE4F03"/>
    <w:rsid w:val="00C27146"/>
    <w:rsid w:val="00C40478"/>
    <w:rsid w:val="00C40DAC"/>
    <w:rsid w:val="00C63663"/>
    <w:rsid w:val="00C95123"/>
    <w:rsid w:val="00CF55B7"/>
    <w:rsid w:val="00D37F19"/>
    <w:rsid w:val="00D5641F"/>
    <w:rsid w:val="00D6154D"/>
    <w:rsid w:val="00D76EAE"/>
    <w:rsid w:val="00DA3D60"/>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2376</Words>
  <Characters>14262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2021-12-28T20:09:00Z</dcterms:created>
  <dcterms:modified xsi:type="dcterms:W3CDTF">2021-12-28T20:09:00Z</dcterms:modified>
</cp:coreProperties>
</file>